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F0DD"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9F4E59E">
      <w:pPr>
        <w:widowControl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自然保护地拟撤销情况一览表</w:t>
      </w:r>
    </w:p>
    <w:tbl>
      <w:tblPr>
        <w:tblStyle w:val="4"/>
        <w:tblpPr w:leftFromText="180" w:rightFromText="180" w:vertAnchor="text" w:horzAnchor="page" w:tblpXSpec="center" w:tblpY="378"/>
        <w:tblOverlap w:val="never"/>
        <w:tblW w:w="83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62"/>
        <w:gridCol w:w="1785"/>
        <w:gridCol w:w="1455"/>
      </w:tblGrid>
      <w:tr w14:paraId="2A77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5C49C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E2668">
            <w:pPr>
              <w:widowControl/>
              <w:spacing w:line="72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04A23">
            <w:pPr>
              <w:widowControl/>
              <w:spacing w:line="72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类型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93861">
            <w:pPr>
              <w:widowControl/>
              <w:spacing w:line="72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级别</w:t>
            </w:r>
          </w:p>
        </w:tc>
      </w:tr>
      <w:tr w14:paraId="50BA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BA221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BDB2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江西信丰桃江省级湿地公园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30BA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湿地公园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40BA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省级</w:t>
            </w:r>
          </w:p>
        </w:tc>
      </w:tr>
    </w:tbl>
    <w:p w14:paraId="475A83EE">
      <w:pPr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</w:p>
    <w:p w14:paraId="7D319C5A"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31D23"/>
    <w:rsid w:val="00482DC9"/>
    <w:rsid w:val="005F34D3"/>
    <w:rsid w:val="008716F2"/>
    <w:rsid w:val="0092343E"/>
    <w:rsid w:val="009939F0"/>
    <w:rsid w:val="05595CE0"/>
    <w:rsid w:val="0BEA58E4"/>
    <w:rsid w:val="0E3B0FE7"/>
    <w:rsid w:val="194F322A"/>
    <w:rsid w:val="1A831D23"/>
    <w:rsid w:val="1E110AAE"/>
    <w:rsid w:val="21603DA5"/>
    <w:rsid w:val="2936586D"/>
    <w:rsid w:val="2E6E7857"/>
    <w:rsid w:val="373A6E70"/>
    <w:rsid w:val="40FF07E3"/>
    <w:rsid w:val="431E20B7"/>
    <w:rsid w:val="448160DE"/>
    <w:rsid w:val="46913477"/>
    <w:rsid w:val="4D5115E9"/>
    <w:rsid w:val="4DDC6134"/>
    <w:rsid w:val="4F936CC6"/>
    <w:rsid w:val="533B7DA0"/>
    <w:rsid w:val="53FC29DA"/>
    <w:rsid w:val="5AD20FEA"/>
    <w:rsid w:val="5FAC7022"/>
    <w:rsid w:val="60237FD1"/>
    <w:rsid w:val="6F3360AD"/>
    <w:rsid w:val="6FD3454E"/>
    <w:rsid w:val="6FEF21B0"/>
    <w:rsid w:val="7970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611</Words>
  <Characters>644</Characters>
  <Lines>6</Lines>
  <Paragraphs>1</Paragraphs>
  <TotalTime>49</TotalTime>
  <ScaleCrop>false</ScaleCrop>
  <LinksUpToDate>false</LinksUpToDate>
  <CharactersWithSpaces>646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2025-11-19T08:08:00Z</dcterms:created>
  <dc:creator>陶少军</dc:creator>
  <cp:lastModifiedBy>Administrator</cp:lastModifiedBy>
  <cp:lastPrinted>2025-11-21T01:19:00Z</cp:lastPrinted>
  <dcterms:modified xsi:type="dcterms:W3CDTF">2025-11-24T02:09:58Z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52CD6E48AA7B4270834DDEF38D6C2463_13</vt:lpwstr>
  </property>
  <property fmtid="{D5CDD505-2E9C-101B-9397-08002B2CF9AE}" pid="4" name="KSOTemplateDocerSaveRecord">
    <vt:lpwstr>eyJoZGlkIjoiNGExOGE5NmQyNGI1NDUzZWY0NDI4NTFiMjAxMTM1NGUifQ==</vt:lpwstr>
  </property>
</Properties>
</file>